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58" w:rsidRDefault="008A1CFA" w:rsidP="00206B7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708275" cy="3068320"/>
            <wp:effectExtent l="19050" t="0" r="0" b="0"/>
            <wp:docPr id="1" name="Slika 1" descr="C:\Users\anita.galic\AppData\Local\Microsoft\Windows\Temporary Internet Files\Content.Outlook\WU5HC7HA\zaglavlje pis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.galic\AppData\Local\Microsoft\Windows\Temporary Internet Files\Content.Outlook\WU5HC7HA\zaglavlje pis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306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CFA" w:rsidRDefault="008A1CFA"/>
    <w:p w:rsidR="008A1CFA" w:rsidRPr="00397D1A" w:rsidRDefault="008A1CFA" w:rsidP="008A1CFA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>PRIJAVA IZLAGAČA</w:t>
      </w:r>
    </w:p>
    <w:p w:rsidR="00206B70" w:rsidRDefault="00206B70" w:rsidP="008A1CFA">
      <w:pPr>
        <w:jc w:val="center"/>
        <w:rPr>
          <w:rFonts w:ascii="Arial" w:hAnsi="Arial" w:cs="Arial"/>
          <w:b/>
          <w:szCs w:val="18"/>
          <w:lang w:val="hr-HR"/>
        </w:rPr>
      </w:pPr>
    </w:p>
    <w:p w:rsidR="008A1CFA" w:rsidRPr="00397D1A" w:rsidRDefault="008A1CFA" w:rsidP="008A1CFA">
      <w:pPr>
        <w:jc w:val="center"/>
        <w:rPr>
          <w:rFonts w:ascii="Arial" w:hAnsi="Arial" w:cs="Arial"/>
          <w:b/>
          <w:szCs w:val="18"/>
          <w:lang w:val="hr-HR"/>
        </w:rPr>
      </w:pPr>
      <w:r w:rsidRPr="00397D1A">
        <w:rPr>
          <w:rFonts w:ascii="Arial" w:hAnsi="Arial" w:cs="Arial"/>
          <w:b/>
          <w:szCs w:val="18"/>
          <w:lang w:val="hr-HR"/>
        </w:rPr>
        <w:t>Za sudjelovanje na „Sisačkom sajmu cvijeća 2014“, od 16-18. svibnja 2014. godine</w:t>
      </w:r>
    </w:p>
    <w:p w:rsidR="008A1CFA" w:rsidRDefault="008A1CFA" w:rsidP="008A1CFA">
      <w:pPr>
        <w:rPr>
          <w:rFonts w:ascii="Arial" w:hAnsi="Arial" w:cs="Arial"/>
          <w:sz w:val="20"/>
          <w:lang w:val="hr-HR"/>
        </w:rPr>
      </w:pPr>
    </w:p>
    <w:p w:rsidR="008A1CFA" w:rsidRDefault="008A1CFA" w:rsidP="008A1CFA">
      <w:pPr>
        <w:rPr>
          <w:rFonts w:ascii="Arial" w:hAnsi="Arial" w:cs="Arial"/>
          <w:b/>
          <w:lang w:val="hr-HR"/>
        </w:rPr>
      </w:pPr>
      <w:r w:rsidRPr="00397D1A">
        <w:rPr>
          <w:rFonts w:ascii="Arial" w:hAnsi="Arial" w:cs="Arial"/>
          <w:b/>
          <w:lang w:val="hr-HR"/>
        </w:rPr>
        <w:t>Naz</w:t>
      </w:r>
      <w:r>
        <w:rPr>
          <w:rFonts w:ascii="Arial" w:hAnsi="Arial" w:cs="Arial"/>
          <w:b/>
          <w:lang w:val="hr-HR"/>
        </w:rPr>
        <w:t>iv izlagača:____________________________________________________________</w:t>
      </w:r>
    </w:p>
    <w:p w:rsidR="008A1CFA" w:rsidRDefault="008A1CFA" w:rsidP="008A1CFA">
      <w:pPr>
        <w:rPr>
          <w:rFonts w:ascii="Arial" w:hAnsi="Arial" w:cs="Arial"/>
          <w:b/>
          <w:lang w:val="hr-HR"/>
        </w:rPr>
      </w:pPr>
    </w:p>
    <w:p w:rsidR="008A1CFA" w:rsidRDefault="008A1CFA" w:rsidP="008A1CFA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OIB_______________________Kontak</w:t>
      </w:r>
      <w:r w:rsidR="00206B70">
        <w:rPr>
          <w:rFonts w:ascii="Arial" w:hAnsi="Arial" w:cs="Arial"/>
          <w:b/>
          <w:lang w:val="hr-HR"/>
        </w:rPr>
        <w:t>t</w:t>
      </w:r>
      <w:r>
        <w:rPr>
          <w:rFonts w:ascii="Arial" w:hAnsi="Arial" w:cs="Arial"/>
          <w:b/>
          <w:lang w:val="hr-HR"/>
        </w:rPr>
        <w:t xml:space="preserve"> osoba:__________________________________</w:t>
      </w:r>
    </w:p>
    <w:p w:rsidR="008A1CFA" w:rsidRDefault="008A1CFA" w:rsidP="008A1CFA">
      <w:pPr>
        <w:rPr>
          <w:rFonts w:ascii="Arial" w:hAnsi="Arial" w:cs="Arial"/>
          <w:b/>
          <w:lang w:val="hr-HR"/>
        </w:rPr>
      </w:pPr>
    </w:p>
    <w:p w:rsidR="008A1CFA" w:rsidRDefault="008A1CFA" w:rsidP="008A1CFA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Ulica i kućni broj:__________________________________________________________</w:t>
      </w:r>
    </w:p>
    <w:p w:rsidR="008A1CFA" w:rsidRDefault="008A1CFA" w:rsidP="008A1CFA">
      <w:pPr>
        <w:rPr>
          <w:rFonts w:ascii="Arial" w:hAnsi="Arial" w:cs="Arial"/>
          <w:b/>
          <w:lang w:val="hr-HR"/>
        </w:rPr>
      </w:pPr>
    </w:p>
    <w:p w:rsidR="008A1CFA" w:rsidRDefault="008A1CFA" w:rsidP="008A1CFA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Poštanski broj i mjesto:</w:t>
      </w:r>
      <w:r>
        <w:rPr>
          <w:rFonts w:ascii="Arial" w:hAnsi="Arial" w:cs="Arial"/>
          <w:b/>
          <w:lang w:val="hr-HR"/>
        </w:rPr>
        <w:softHyphen/>
        <w:t>______________________</w:t>
      </w:r>
      <w:proofErr w:type="spellStart"/>
      <w:r>
        <w:rPr>
          <w:rFonts w:ascii="Arial" w:hAnsi="Arial" w:cs="Arial"/>
          <w:b/>
          <w:lang w:val="hr-HR"/>
        </w:rPr>
        <w:t>tel</w:t>
      </w:r>
      <w:proofErr w:type="spellEnd"/>
      <w:r>
        <w:rPr>
          <w:rFonts w:ascii="Arial" w:hAnsi="Arial" w:cs="Arial"/>
          <w:b/>
          <w:lang w:val="hr-HR"/>
        </w:rPr>
        <w:t>/</w:t>
      </w:r>
      <w:proofErr w:type="spellStart"/>
      <w:r>
        <w:rPr>
          <w:rFonts w:ascii="Arial" w:hAnsi="Arial" w:cs="Arial"/>
          <w:b/>
          <w:lang w:val="hr-HR"/>
        </w:rPr>
        <w:t>fax</w:t>
      </w:r>
      <w:proofErr w:type="spellEnd"/>
      <w:r>
        <w:rPr>
          <w:rFonts w:ascii="Arial" w:hAnsi="Arial" w:cs="Arial"/>
          <w:b/>
          <w:lang w:val="hr-HR"/>
        </w:rPr>
        <w:t>:_________________________</w:t>
      </w:r>
    </w:p>
    <w:p w:rsidR="008A1CFA" w:rsidRDefault="008A1CFA" w:rsidP="008A1CFA">
      <w:pPr>
        <w:rPr>
          <w:rFonts w:ascii="Arial" w:hAnsi="Arial" w:cs="Arial"/>
          <w:b/>
          <w:lang w:val="hr-HR"/>
        </w:rPr>
      </w:pPr>
    </w:p>
    <w:p w:rsidR="008A1CFA" w:rsidRDefault="008A1CFA" w:rsidP="008A1CFA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e-mail:_________________________________www:______________________________</w:t>
      </w:r>
    </w:p>
    <w:p w:rsidR="008A1CFA" w:rsidRDefault="008A1CFA" w:rsidP="008A1CFA">
      <w:pPr>
        <w:rPr>
          <w:rFonts w:ascii="Arial" w:hAnsi="Arial" w:cs="Arial"/>
          <w:b/>
          <w:lang w:val="hr-HR"/>
        </w:rPr>
      </w:pPr>
    </w:p>
    <w:p w:rsidR="008A1CFA" w:rsidRDefault="008A1CFA" w:rsidP="008A1CFA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Osnovna djelatnost:________________________________________________________</w:t>
      </w:r>
    </w:p>
    <w:p w:rsidR="008A1CFA" w:rsidRDefault="008A1CFA" w:rsidP="008A1CFA">
      <w:pPr>
        <w:rPr>
          <w:rFonts w:ascii="Arial" w:hAnsi="Arial" w:cs="Arial"/>
          <w:b/>
          <w:lang w:val="hr-HR"/>
        </w:rPr>
      </w:pPr>
    </w:p>
    <w:p w:rsidR="008A1CFA" w:rsidRDefault="008A1CFA" w:rsidP="008A1CFA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Posebni zahtjev (šator ili vanjski prodajni prostor):______________________________</w:t>
      </w:r>
    </w:p>
    <w:p w:rsidR="008A1CFA" w:rsidRPr="00206B70" w:rsidRDefault="008A1CFA" w:rsidP="00331C36">
      <w:pPr>
        <w:pStyle w:val="Odlomakpopisa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  <w:lang w:val="hr-HR"/>
        </w:rPr>
      </w:pPr>
      <w:r w:rsidRPr="00206B70">
        <w:rPr>
          <w:rFonts w:ascii="Arial" w:hAnsi="Arial" w:cs="Arial"/>
          <w:sz w:val="24"/>
          <w:szCs w:val="24"/>
          <w:lang w:val="hr-HR"/>
        </w:rPr>
        <w:lastRenderedPageBreak/>
        <w:t>Neopozivo naručujem (sukladno općim uvjetima izlaganja)_____________m</w:t>
      </w:r>
      <w:r w:rsidRPr="00206B70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 vanjskog neuređenog prostora (min </w:t>
      </w:r>
      <w:r w:rsidR="006D3DEB">
        <w:rPr>
          <w:rFonts w:ascii="Arial" w:hAnsi="Arial" w:cs="Arial"/>
          <w:sz w:val="24"/>
          <w:szCs w:val="24"/>
          <w:lang w:val="hr-HR"/>
        </w:rPr>
        <w:t>5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 m</w:t>
      </w:r>
      <w:r w:rsidRPr="00206B70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, </w:t>
      </w:r>
      <w:proofErr w:type="spellStart"/>
      <w:r w:rsidRPr="00206B70">
        <w:rPr>
          <w:rFonts w:ascii="Arial" w:hAnsi="Arial" w:cs="Arial"/>
          <w:sz w:val="24"/>
          <w:szCs w:val="24"/>
          <w:lang w:val="hr-HR"/>
        </w:rPr>
        <w:t>max</w:t>
      </w:r>
      <w:proofErr w:type="spellEnd"/>
      <w:r w:rsidRPr="00206B70">
        <w:rPr>
          <w:rFonts w:ascii="Arial" w:hAnsi="Arial" w:cs="Arial"/>
          <w:sz w:val="24"/>
          <w:szCs w:val="24"/>
          <w:lang w:val="hr-HR"/>
        </w:rPr>
        <w:t xml:space="preserve"> 50 m</w:t>
      </w:r>
      <w:r w:rsidRPr="00206B70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) za izlagače cvjećare </w:t>
      </w:r>
      <w:r w:rsidR="0001279C">
        <w:rPr>
          <w:rFonts w:ascii="Arial" w:hAnsi="Arial" w:cs="Arial"/>
          <w:sz w:val="24"/>
          <w:szCs w:val="24"/>
          <w:lang w:val="hr-HR"/>
        </w:rPr>
        <w:t>a</w:t>
      </w:r>
      <w:r w:rsidRPr="00206B70">
        <w:rPr>
          <w:rFonts w:ascii="Arial" w:hAnsi="Arial" w:cs="Arial"/>
          <w:sz w:val="24"/>
          <w:szCs w:val="24"/>
          <w:lang w:val="hr-HR"/>
        </w:rPr>
        <w:t>ranžere</w:t>
      </w:r>
      <w:r w:rsidR="00206B70">
        <w:rPr>
          <w:rFonts w:ascii="Arial" w:hAnsi="Arial" w:cs="Arial"/>
          <w:sz w:val="24"/>
          <w:szCs w:val="24"/>
          <w:lang w:val="hr-HR"/>
        </w:rPr>
        <w:t>.</w:t>
      </w:r>
    </w:p>
    <w:p w:rsidR="008A1CFA" w:rsidRPr="0001279C" w:rsidRDefault="008A1CFA" w:rsidP="00331C36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8A1CFA" w:rsidRPr="00206B70" w:rsidRDefault="008A1CFA" w:rsidP="00331C36">
      <w:pPr>
        <w:pStyle w:val="Odlomakpopisa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  <w:lang w:val="hr-HR"/>
        </w:rPr>
      </w:pPr>
      <w:r w:rsidRPr="00206B70">
        <w:rPr>
          <w:rFonts w:ascii="Arial" w:hAnsi="Arial" w:cs="Arial"/>
          <w:sz w:val="24"/>
          <w:szCs w:val="24"/>
          <w:lang w:val="hr-HR"/>
        </w:rPr>
        <w:t>Neopozivo naručujem (sukladno općim uvjetima izlaganja)_____________ m</w:t>
      </w:r>
      <w:r w:rsidRPr="00206B70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 vanjskog neuređenog prostora (min 10 m</w:t>
      </w:r>
      <w:r w:rsidRPr="00206B70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, </w:t>
      </w:r>
      <w:proofErr w:type="spellStart"/>
      <w:r w:rsidRPr="00206B70">
        <w:rPr>
          <w:rFonts w:ascii="Arial" w:hAnsi="Arial" w:cs="Arial"/>
          <w:sz w:val="24"/>
          <w:szCs w:val="24"/>
          <w:lang w:val="hr-HR"/>
        </w:rPr>
        <w:t>max</w:t>
      </w:r>
      <w:proofErr w:type="spellEnd"/>
      <w:r w:rsidRPr="00206B70">
        <w:rPr>
          <w:rFonts w:ascii="Arial" w:hAnsi="Arial" w:cs="Arial"/>
          <w:sz w:val="24"/>
          <w:szCs w:val="24"/>
          <w:lang w:val="hr-HR"/>
        </w:rPr>
        <w:t xml:space="preserve"> 100 m</w:t>
      </w:r>
      <w:r w:rsidRPr="00206B70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) za izlagače </w:t>
      </w:r>
      <w:proofErr w:type="spellStart"/>
      <w:r w:rsidR="00B20807">
        <w:rPr>
          <w:rFonts w:ascii="Arial" w:hAnsi="Arial" w:cs="Arial"/>
          <w:sz w:val="24"/>
          <w:szCs w:val="24"/>
          <w:lang w:val="hr-HR"/>
        </w:rPr>
        <w:t>h</w:t>
      </w:r>
      <w:r w:rsidRPr="00206B70">
        <w:rPr>
          <w:rFonts w:ascii="Arial" w:hAnsi="Arial" w:cs="Arial"/>
          <w:sz w:val="24"/>
          <w:szCs w:val="24"/>
          <w:lang w:val="hr-HR"/>
        </w:rPr>
        <w:t>ortikulturiste</w:t>
      </w:r>
      <w:proofErr w:type="spellEnd"/>
      <w:r w:rsidRPr="00206B70">
        <w:rPr>
          <w:rFonts w:ascii="Arial" w:hAnsi="Arial" w:cs="Arial"/>
          <w:sz w:val="24"/>
          <w:szCs w:val="24"/>
          <w:lang w:val="hr-HR"/>
        </w:rPr>
        <w:t>.</w:t>
      </w:r>
    </w:p>
    <w:p w:rsidR="008A1CFA" w:rsidRPr="00206B70" w:rsidRDefault="008A1CFA" w:rsidP="00331C36">
      <w:pPr>
        <w:pStyle w:val="Odlomakpopisa"/>
        <w:spacing w:line="240" w:lineRule="auto"/>
        <w:ind w:left="360"/>
        <w:rPr>
          <w:rFonts w:ascii="Arial" w:hAnsi="Arial" w:cs="Arial"/>
          <w:sz w:val="24"/>
          <w:szCs w:val="24"/>
          <w:lang w:val="hr-HR"/>
        </w:rPr>
      </w:pPr>
    </w:p>
    <w:p w:rsidR="008A1CFA" w:rsidRPr="0001279C" w:rsidRDefault="008A1CFA" w:rsidP="00331C36">
      <w:pPr>
        <w:pStyle w:val="Odlomakpopisa"/>
        <w:spacing w:line="240" w:lineRule="auto"/>
        <w:ind w:left="360"/>
        <w:rPr>
          <w:rFonts w:ascii="Arial" w:hAnsi="Arial" w:cs="Arial"/>
          <w:sz w:val="20"/>
          <w:lang w:val="hr-HR"/>
        </w:rPr>
      </w:pPr>
    </w:p>
    <w:p w:rsidR="008A1CFA" w:rsidRDefault="008A1CFA" w:rsidP="00331C36">
      <w:pPr>
        <w:pStyle w:val="Odlomakpopisa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  <w:lang w:val="hr-HR"/>
        </w:rPr>
      </w:pPr>
      <w:r w:rsidRPr="00206B70">
        <w:rPr>
          <w:rFonts w:ascii="Arial" w:hAnsi="Arial" w:cs="Arial"/>
          <w:sz w:val="24"/>
          <w:szCs w:val="24"/>
          <w:lang w:val="hr-HR"/>
        </w:rPr>
        <w:t>Neopozivo naručujem (sukladno općim uvjetima izlaganja)______________ m</w:t>
      </w:r>
      <w:r w:rsidRPr="00206B70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 vanjskog neuređenog prostora za postavljanje vlastitog promidžbenog pulta</w:t>
      </w:r>
      <w:r w:rsidR="00C92D0B">
        <w:rPr>
          <w:rFonts w:ascii="Arial" w:hAnsi="Arial" w:cs="Arial"/>
          <w:sz w:val="24"/>
          <w:szCs w:val="24"/>
          <w:lang w:val="hr-HR"/>
        </w:rPr>
        <w:t xml:space="preserve"> (</w:t>
      </w:r>
      <w:proofErr w:type="spellStart"/>
      <w:r w:rsidR="00952B3D">
        <w:rPr>
          <w:rFonts w:ascii="Arial" w:hAnsi="Arial" w:cs="Arial"/>
          <w:sz w:val="24"/>
          <w:szCs w:val="24"/>
          <w:lang w:val="hr-HR"/>
        </w:rPr>
        <w:t>max</w:t>
      </w:r>
      <w:proofErr w:type="spellEnd"/>
      <w:r w:rsidR="00952B3D">
        <w:rPr>
          <w:rFonts w:ascii="Arial" w:hAnsi="Arial" w:cs="Arial"/>
          <w:sz w:val="24"/>
          <w:szCs w:val="24"/>
          <w:lang w:val="hr-HR"/>
        </w:rPr>
        <w:t xml:space="preserve"> 60</w:t>
      </w:r>
      <w:r w:rsidR="00952B3D" w:rsidRPr="00952B3D">
        <w:rPr>
          <w:rFonts w:ascii="Arial" w:hAnsi="Arial" w:cs="Arial"/>
          <w:sz w:val="24"/>
          <w:szCs w:val="24"/>
          <w:lang w:val="hr-HR"/>
        </w:rPr>
        <w:t xml:space="preserve"> </w:t>
      </w:r>
      <w:r w:rsidR="00952B3D" w:rsidRPr="00206B70">
        <w:rPr>
          <w:rFonts w:ascii="Arial" w:hAnsi="Arial" w:cs="Arial"/>
          <w:sz w:val="24"/>
          <w:szCs w:val="24"/>
          <w:lang w:val="hr-HR"/>
        </w:rPr>
        <w:t>m</w:t>
      </w:r>
      <w:r w:rsidR="00952B3D" w:rsidRPr="00206B70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="00952B3D">
        <w:rPr>
          <w:rFonts w:ascii="Arial" w:hAnsi="Arial" w:cs="Arial"/>
          <w:sz w:val="24"/>
          <w:szCs w:val="24"/>
          <w:lang w:val="hr-HR"/>
        </w:rPr>
        <w:t>)</w:t>
      </w:r>
      <w:r w:rsidR="00206B70">
        <w:rPr>
          <w:rFonts w:ascii="Arial" w:hAnsi="Arial" w:cs="Arial"/>
          <w:sz w:val="24"/>
          <w:szCs w:val="24"/>
          <w:lang w:val="hr-HR"/>
        </w:rPr>
        <w:t>.</w:t>
      </w:r>
    </w:p>
    <w:p w:rsidR="00206B70" w:rsidRDefault="00206B70" w:rsidP="00331C36">
      <w:pPr>
        <w:pStyle w:val="Odlomakpopisa"/>
        <w:spacing w:line="240" w:lineRule="auto"/>
        <w:ind w:left="360"/>
        <w:rPr>
          <w:rFonts w:ascii="Arial" w:hAnsi="Arial" w:cs="Arial"/>
          <w:sz w:val="24"/>
          <w:szCs w:val="24"/>
          <w:lang w:val="hr-HR"/>
        </w:rPr>
      </w:pPr>
    </w:p>
    <w:p w:rsidR="00206B70" w:rsidRPr="0001279C" w:rsidRDefault="00206B70" w:rsidP="00331C36">
      <w:pPr>
        <w:pStyle w:val="Odlomakpopisa"/>
        <w:spacing w:line="240" w:lineRule="auto"/>
        <w:ind w:left="360"/>
        <w:rPr>
          <w:rFonts w:ascii="Arial" w:hAnsi="Arial" w:cs="Arial"/>
          <w:sz w:val="20"/>
          <w:lang w:val="hr-HR"/>
        </w:rPr>
      </w:pPr>
    </w:p>
    <w:p w:rsidR="008A1CFA" w:rsidRPr="00206B70" w:rsidRDefault="008A1CFA" w:rsidP="00331C36">
      <w:pPr>
        <w:pStyle w:val="Odlomakpopisa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  <w:lang w:val="hr-HR"/>
        </w:rPr>
      </w:pPr>
      <w:r w:rsidRPr="00206B70">
        <w:rPr>
          <w:rFonts w:ascii="Arial" w:hAnsi="Arial" w:cs="Arial"/>
          <w:sz w:val="24"/>
          <w:szCs w:val="24"/>
          <w:lang w:val="hr-HR"/>
        </w:rPr>
        <w:t>Neopozivo naručujem (sukladno općim uvjetima izlaganja)______________kom izlagačko-prodajnih mjesta (štandova/stolova) i to vanjski (</w:t>
      </w:r>
      <w:r w:rsidR="0001279C">
        <w:rPr>
          <w:rFonts w:ascii="Arial" w:hAnsi="Arial" w:cs="Arial"/>
          <w:sz w:val="24"/>
          <w:szCs w:val="24"/>
          <w:lang w:val="hr-HR"/>
        </w:rPr>
        <w:t>5 m</w:t>
      </w:r>
      <w:r w:rsidR="0001279C" w:rsidRPr="0001279C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="0001279C">
        <w:rPr>
          <w:rFonts w:ascii="Arial" w:hAnsi="Arial" w:cs="Arial"/>
          <w:sz w:val="24"/>
          <w:szCs w:val="24"/>
          <w:vertAlign w:val="superscript"/>
          <w:lang w:val="hr-HR"/>
        </w:rPr>
        <w:t xml:space="preserve"> </w:t>
      </w:r>
      <w:r w:rsidR="0001279C">
        <w:rPr>
          <w:rFonts w:ascii="Arial" w:hAnsi="Arial" w:cs="Arial"/>
          <w:sz w:val="24"/>
          <w:szCs w:val="24"/>
          <w:lang w:val="hr-HR"/>
        </w:rPr>
        <w:t>natkrivenog</w:t>
      </w:r>
      <w:r w:rsidRPr="00206B70">
        <w:rPr>
          <w:rFonts w:ascii="Arial" w:hAnsi="Arial" w:cs="Arial"/>
          <w:sz w:val="24"/>
          <w:szCs w:val="24"/>
          <w:lang w:val="hr-HR"/>
        </w:rPr>
        <w:t>) ili u šatoru za prodaju umjetnina (</w:t>
      </w:r>
      <w:proofErr w:type="spellStart"/>
      <w:r w:rsidRPr="00206B70">
        <w:rPr>
          <w:rFonts w:ascii="Arial" w:hAnsi="Arial" w:cs="Arial"/>
          <w:sz w:val="24"/>
          <w:szCs w:val="24"/>
          <w:lang w:val="hr-HR"/>
        </w:rPr>
        <w:t>max</w:t>
      </w:r>
      <w:proofErr w:type="spellEnd"/>
      <w:r w:rsidRPr="00206B70">
        <w:rPr>
          <w:rFonts w:ascii="Arial" w:hAnsi="Arial" w:cs="Arial"/>
          <w:sz w:val="24"/>
          <w:szCs w:val="24"/>
          <w:lang w:val="hr-HR"/>
        </w:rPr>
        <w:t xml:space="preserve"> 2x1 m</w:t>
      </w:r>
      <w:r w:rsidR="0001279C" w:rsidRPr="0001279C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Pr="00206B70">
        <w:rPr>
          <w:rFonts w:ascii="Arial" w:hAnsi="Arial" w:cs="Arial"/>
          <w:sz w:val="24"/>
          <w:szCs w:val="24"/>
          <w:lang w:val="hr-HR"/>
        </w:rPr>
        <w:t>)</w:t>
      </w:r>
      <w:r w:rsidR="00B20807">
        <w:rPr>
          <w:rFonts w:ascii="Arial" w:hAnsi="Arial" w:cs="Arial"/>
          <w:sz w:val="24"/>
          <w:szCs w:val="24"/>
          <w:lang w:val="hr-HR"/>
        </w:rPr>
        <w:t>.</w:t>
      </w:r>
    </w:p>
    <w:p w:rsidR="008A1CFA" w:rsidRPr="0001279C" w:rsidRDefault="0001279C" w:rsidP="00331C36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8A1CFA" w:rsidRPr="00206B70" w:rsidRDefault="008A1CFA" w:rsidP="00331C36">
      <w:pPr>
        <w:pStyle w:val="Odlomakpopisa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  <w:lang w:val="hr-HR"/>
        </w:rPr>
      </w:pPr>
      <w:r w:rsidRPr="00206B70">
        <w:rPr>
          <w:rFonts w:ascii="Arial" w:hAnsi="Arial" w:cs="Arial"/>
          <w:sz w:val="24"/>
          <w:szCs w:val="24"/>
          <w:lang w:val="hr-HR"/>
        </w:rPr>
        <w:t>Neopozivo naručujem (sukladno općim uvjetima izlaganja)_______________kom štandova/stolova na vanjskom prodajnom prostoru za prodavače cvijeća (</w:t>
      </w:r>
      <w:proofErr w:type="spellStart"/>
      <w:r w:rsidRPr="00206B70">
        <w:rPr>
          <w:rFonts w:ascii="Arial" w:hAnsi="Arial" w:cs="Arial"/>
          <w:sz w:val="24"/>
          <w:szCs w:val="24"/>
          <w:lang w:val="hr-HR"/>
        </w:rPr>
        <w:t>max</w:t>
      </w:r>
      <w:proofErr w:type="spellEnd"/>
      <w:r w:rsidRPr="00206B70">
        <w:rPr>
          <w:rFonts w:ascii="Arial" w:hAnsi="Arial" w:cs="Arial"/>
          <w:sz w:val="24"/>
          <w:szCs w:val="24"/>
          <w:lang w:val="hr-HR"/>
        </w:rPr>
        <w:t xml:space="preserve"> 1 nat</w:t>
      </w:r>
      <w:r w:rsidR="00B20807">
        <w:rPr>
          <w:rFonts w:ascii="Arial" w:hAnsi="Arial" w:cs="Arial"/>
          <w:sz w:val="24"/>
          <w:szCs w:val="24"/>
          <w:lang w:val="hr-HR"/>
        </w:rPr>
        <w:t>kriveni i 3 nenatkrivena stola)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 za sva tri dana održavanja Sajma i obvezom postavljanja cvjetne instal</w:t>
      </w:r>
      <w:r w:rsidR="00B20807">
        <w:rPr>
          <w:rFonts w:ascii="Arial" w:hAnsi="Arial" w:cs="Arial"/>
          <w:sz w:val="24"/>
          <w:szCs w:val="24"/>
          <w:lang w:val="hr-HR"/>
        </w:rPr>
        <w:t>a</w:t>
      </w:r>
      <w:r w:rsidRPr="00206B70">
        <w:rPr>
          <w:rFonts w:ascii="Arial" w:hAnsi="Arial" w:cs="Arial"/>
          <w:sz w:val="24"/>
          <w:szCs w:val="24"/>
          <w:lang w:val="hr-HR"/>
        </w:rPr>
        <w:t>cije u prostoru parka.</w:t>
      </w:r>
    </w:p>
    <w:p w:rsidR="008A1CFA" w:rsidRPr="0001279C" w:rsidRDefault="008A1CFA" w:rsidP="00331C36">
      <w:pPr>
        <w:spacing w:line="240" w:lineRule="auto"/>
        <w:rPr>
          <w:rFonts w:ascii="Arial" w:hAnsi="Arial" w:cs="Arial"/>
          <w:b/>
          <w:sz w:val="20"/>
          <w:szCs w:val="20"/>
          <w:lang w:val="hr-HR"/>
        </w:rPr>
      </w:pPr>
    </w:p>
    <w:p w:rsidR="008A1CFA" w:rsidRPr="00206B70" w:rsidRDefault="008A1CFA" w:rsidP="00331C36">
      <w:pPr>
        <w:pStyle w:val="Odlomakpopisa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  <w:lang w:val="hr-HR"/>
        </w:rPr>
      </w:pPr>
      <w:r w:rsidRPr="00206B70">
        <w:rPr>
          <w:rFonts w:ascii="Arial" w:hAnsi="Arial" w:cs="Arial"/>
          <w:sz w:val="24"/>
          <w:szCs w:val="24"/>
          <w:lang w:val="hr-HR"/>
        </w:rPr>
        <w:t>Neopozivo naručujem (sukladno općim uvjetima izlaganja)______________ m</w:t>
      </w:r>
      <w:r w:rsidRPr="00206B70">
        <w:rPr>
          <w:rFonts w:ascii="Arial" w:hAnsi="Arial" w:cs="Arial"/>
          <w:sz w:val="24"/>
          <w:szCs w:val="24"/>
          <w:vertAlign w:val="superscript"/>
          <w:lang w:val="hr-HR"/>
        </w:rPr>
        <w:t>2</w:t>
      </w:r>
      <w:r w:rsidRPr="00206B70">
        <w:rPr>
          <w:rFonts w:ascii="Arial" w:hAnsi="Arial" w:cs="Arial"/>
          <w:sz w:val="24"/>
          <w:szCs w:val="24"/>
          <w:lang w:val="hr-HR"/>
        </w:rPr>
        <w:t xml:space="preserve"> vanjskog neuređenog prostora za postavljanje zabavnih parkova i vlastitih prodajnih kućica sa slatkišima i o</w:t>
      </w:r>
      <w:r w:rsidR="00206B70">
        <w:rPr>
          <w:rFonts w:ascii="Arial" w:hAnsi="Arial" w:cs="Arial"/>
          <w:sz w:val="24"/>
          <w:szCs w:val="24"/>
          <w:lang w:val="hr-HR"/>
        </w:rPr>
        <w:t>stalim prehrambenim proizvodima.</w:t>
      </w:r>
    </w:p>
    <w:p w:rsidR="008A1CFA" w:rsidRPr="00206B70" w:rsidRDefault="008A1CFA" w:rsidP="008A1CFA">
      <w:pPr>
        <w:pStyle w:val="Odlomakpopisa"/>
        <w:ind w:left="0"/>
        <w:rPr>
          <w:rFonts w:ascii="Arial" w:hAnsi="Arial" w:cs="Arial"/>
          <w:b/>
          <w:color w:val="auto"/>
          <w:sz w:val="24"/>
          <w:szCs w:val="24"/>
          <w:lang w:val="hr-HR"/>
        </w:rPr>
      </w:pPr>
    </w:p>
    <w:p w:rsidR="00206B70" w:rsidRDefault="00206B70" w:rsidP="008A1CFA">
      <w:pPr>
        <w:pStyle w:val="Odlomakpopisa"/>
        <w:ind w:left="0"/>
        <w:rPr>
          <w:rFonts w:ascii="Arial" w:hAnsi="Arial" w:cs="Arial"/>
          <w:b/>
          <w:color w:val="auto"/>
          <w:sz w:val="20"/>
          <w:lang w:val="hr-HR"/>
        </w:rPr>
      </w:pPr>
    </w:p>
    <w:p w:rsidR="00206B70" w:rsidRPr="00331C36" w:rsidRDefault="002D1184" w:rsidP="00B20807">
      <w:pPr>
        <w:pStyle w:val="Odlomakpopisa"/>
        <w:ind w:left="0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  <w:r w:rsidRPr="00331C36">
        <w:rPr>
          <w:rFonts w:ascii="Arial" w:hAnsi="Arial" w:cs="Arial"/>
          <w:color w:val="auto"/>
          <w:sz w:val="22"/>
          <w:szCs w:val="22"/>
          <w:lang w:val="hr-HR"/>
        </w:rPr>
        <w:t xml:space="preserve">Cjenik korištenja prostora je usklađen s Odlukom o davanju u zakup javnih površina i neizgrađenog (građevinskog) zemljišta za postavljanje privremenih objekata </w:t>
      </w:r>
      <w:r w:rsidR="00B20807" w:rsidRPr="00331C36">
        <w:rPr>
          <w:rFonts w:ascii="Arial" w:hAnsi="Arial" w:cs="Arial"/>
          <w:color w:val="auto"/>
          <w:sz w:val="22"/>
          <w:szCs w:val="22"/>
          <w:lang w:val="hr-HR"/>
        </w:rPr>
        <w:t xml:space="preserve">kojom je utvrđena visina naknade za </w:t>
      </w:r>
      <w:r w:rsidR="00984FDC" w:rsidRPr="00331C36">
        <w:rPr>
          <w:rFonts w:ascii="Arial" w:hAnsi="Arial" w:cs="Arial"/>
          <w:color w:val="auto"/>
          <w:sz w:val="22"/>
          <w:szCs w:val="22"/>
          <w:lang w:val="hr-HR"/>
        </w:rPr>
        <w:t xml:space="preserve">privremeno korištenje lokacija i primjenjivat će se kako slijedi: </w:t>
      </w:r>
    </w:p>
    <w:p w:rsidR="00B20807" w:rsidRDefault="00B20807" w:rsidP="008A1CFA">
      <w:pPr>
        <w:pStyle w:val="Odlomakpopisa"/>
        <w:ind w:left="0"/>
        <w:rPr>
          <w:rFonts w:ascii="Arial" w:hAnsi="Arial" w:cs="Arial"/>
          <w:b/>
          <w:color w:val="auto"/>
          <w:sz w:val="20"/>
          <w:lang w:val="hr-HR"/>
        </w:rPr>
      </w:pPr>
    </w:p>
    <w:tbl>
      <w:tblPr>
        <w:tblStyle w:val="Reetkatablic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1985"/>
      </w:tblGrid>
      <w:tr w:rsidR="00B20807" w:rsidTr="00331C36">
        <w:tc>
          <w:tcPr>
            <w:tcW w:w="7479" w:type="dxa"/>
            <w:vAlign w:val="center"/>
          </w:tcPr>
          <w:p w:rsidR="00B20807" w:rsidRPr="0010615E" w:rsidRDefault="00B20807" w:rsidP="00331C36">
            <w:pPr>
              <w:pStyle w:val="Odlomakpopisa"/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Vrsta </w:t>
            </w:r>
            <w:r w:rsidR="00331C36" w:rsidRP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zakupa prema namjeni lokacije</w:t>
            </w:r>
          </w:p>
        </w:tc>
        <w:tc>
          <w:tcPr>
            <w:tcW w:w="1985" w:type="dxa"/>
            <w:vAlign w:val="center"/>
          </w:tcPr>
          <w:p w:rsidR="00B20807" w:rsidRPr="0010615E" w:rsidRDefault="00B20807" w:rsidP="0013500E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Visina zakupnine/</w:t>
            </w:r>
          </w:p>
          <w:p w:rsidR="00B20807" w:rsidRDefault="00331C36" w:rsidP="0013500E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auto"/>
                <w:sz w:val="20"/>
                <w:lang w:val="hr-HR"/>
              </w:rPr>
            </w:pPr>
            <w:r w:rsidRP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d</w:t>
            </w:r>
            <w:r w:rsidR="00B20807" w:rsidRP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nevno</w:t>
            </w:r>
          </w:p>
        </w:tc>
      </w:tr>
      <w:tr w:rsidR="00331C36" w:rsidTr="00331C36">
        <w:tc>
          <w:tcPr>
            <w:tcW w:w="7479" w:type="dxa"/>
          </w:tcPr>
          <w:p w:rsidR="00331C36" w:rsidRDefault="00331C36" w:rsidP="00331C36">
            <w:pPr>
              <w:pStyle w:val="Odlomakpopisa"/>
              <w:ind w:left="0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Štandovi </w:t>
            </w:r>
            <w:r w:rsidRPr="0010615E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(tipizirani i lako prenosivi element predviđen za povremenu ili prigodnu uličnu prodaju</w:t>
            </w:r>
            <w:r w:rsidR="006D3DE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)</w:t>
            </w:r>
          </w:p>
          <w:p w:rsidR="0010615E" w:rsidRPr="0010615E" w:rsidRDefault="0010615E" w:rsidP="00331C36">
            <w:pPr>
              <w:pStyle w:val="Odlomakpopisa"/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  <w:vAlign w:val="center"/>
          </w:tcPr>
          <w:p w:rsidR="00331C36" w:rsidRPr="006D3DEB" w:rsidRDefault="00331C36" w:rsidP="00331C36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D3DE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6 kn/ m</w:t>
            </w:r>
            <w:r w:rsidRPr="006D3DEB">
              <w:rPr>
                <w:rFonts w:ascii="Arial" w:hAnsi="Arial" w:cs="Arial"/>
                <w:color w:val="auto"/>
                <w:sz w:val="22"/>
                <w:szCs w:val="22"/>
                <w:vertAlign w:val="superscript"/>
                <w:lang w:val="hr-HR"/>
              </w:rPr>
              <w:t>2</w:t>
            </w:r>
          </w:p>
        </w:tc>
      </w:tr>
      <w:tr w:rsidR="00B20807" w:rsidTr="00331C36">
        <w:tc>
          <w:tcPr>
            <w:tcW w:w="7479" w:type="dxa"/>
          </w:tcPr>
          <w:p w:rsidR="00B20807" w:rsidRDefault="00331C36" w:rsidP="00331C36">
            <w:pPr>
              <w:pStyle w:val="Odlomakpopisa"/>
              <w:ind w:left="0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Uslužne naprave </w:t>
            </w:r>
            <w:r w:rsid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>(</w:t>
            </w:r>
            <w:r w:rsidRPr="0010615E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automat, hladnjak, vaga, peć za pečenje i slično</w:t>
            </w:r>
            <w:r w:rsidR="0010615E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)</w:t>
            </w:r>
            <w:r w:rsidRPr="0010615E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</w:p>
          <w:p w:rsidR="0010615E" w:rsidRPr="0010615E" w:rsidRDefault="0010615E" w:rsidP="00331C36">
            <w:pPr>
              <w:pStyle w:val="Odlomakpopisa"/>
              <w:ind w:left="0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  <w:vAlign w:val="center"/>
          </w:tcPr>
          <w:p w:rsidR="00B20807" w:rsidRPr="006D3DEB" w:rsidRDefault="00331C36" w:rsidP="00331C36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D3DE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6 kn/ m</w:t>
            </w:r>
            <w:r w:rsidRPr="006D3DEB">
              <w:rPr>
                <w:rFonts w:ascii="Arial" w:hAnsi="Arial" w:cs="Arial"/>
                <w:color w:val="auto"/>
                <w:sz w:val="22"/>
                <w:szCs w:val="22"/>
                <w:vertAlign w:val="superscript"/>
                <w:lang w:val="hr-HR"/>
              </w:rPr>
              <w:t>2</w:t>
            </w:r>
          </w:p>
        </w:tc>
      </w:tr>
      <w:tr w:rsidR="00331C36" w:rsidTr="00331C36">
        <w:tc>
          <w:tcPr>
            <w:tcW w:w="7479" w:type="dxa"/>
          </w:tcPr>
          <w:p w:rsidR="00331C36" w:rsidRPr="0010615E" w:rsidRDefault="00331C36" w:rsidP="00331C36">
            <w:pPr>
              <w:pStyle w:val="Odlomakpopisa"/>
              <w:ind w:left="0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Naprave za zabavu i zabavni park </w:t>
            </w:r>
            <w:r w:rsidRPr="0010615E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(uređaji predviđen za zabavu djece i odraslih (vlak, vrtuljak, jastuk za skakanje, karting staza i slično, drugi uređaji u sastavu zabavnog parka, te šator </w:t>
            </w:r>
            <w:r w:rsidR="0010615E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za </w:t>
            </w:r>
            <w:r w:rsidRPr="0010615E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zabavne i druge prilike)</w:t>
            </w:r>
          </w:p>
          <w:p w:rsidR="00331C36" w:rsidRPr="0010615E" w:rsidRDefault="00331C36" w:rsidP="00331C36">
            <w:pPr>
              <w:pStyle w:val="Odlomakpopisa"/>
              <w:ind w:left="0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  <w:vAlign w:val="center"/>
          </w:tcPr>
          <w:p w:rsidR="00331C36" w:rsidRPr="006D3DEB" w:rsidRDefault="00331C36" w:rsidP="00331C36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D3DE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2 kn/ m</w:t>
            </w:r>
            <w:r w:rsidRPr="006D3DEB">
              <w:rPr>
                <w:rFonts w:ascii="Arial" w:hAnsi="Arial" w:cs="Arial"/>
                <w:color w:val="auto"/>
                <w:sz w:val="22"/>
                <w:szCs w:val="22"/>
                <w:vertAlign w:val="superscript"/>
                <w:lang w:val="hr-HR"/>
              </w:rPr>
              <w:t>2</w:t>
            </w:r>
          </w:p>
        </w:tc>
      </w:tr>
      <w:tr w:rsidR="00331C36" w:rsidTr="00331C36">
        <w:tc>
          <w:tcPr>
            <w:tcW w:w="7479" w:type="dxa"/>
          </w:tcPr>
          <w:p w:rsidR="00331C36" w:rsidRPr="0010615E" w:rsidRDefault="00331C36" w:rsidP="00331C36">
            <w:pPr>
              <w:pStyle w:val="Odlomakpopisa"/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</w:pPr>
            <w:r w:rsidRPr="0010615E">
              <w:rPr>
                <w:rFonts w:ascii="Arial" w:hAnsi="Arial" w:cs="Arial"/>
                <w:b/>
                <w:color w:val="auto"/>
                <w:sz w:val="22"/>
                <w:szCs w:val="22"/>
                <w:lang w:val="hr-HR"/>
              </w:rPr>
              <w:t xml:space="preserve">Izložbene radnje i štandovi </w:t>
            </w:r>
            <w:r w:rsidRPr="0010615E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(nisu namijenjeni komercijalnoj djelatnosti)</w:t>
            </w:r>
          </w:p>
        </w:tc>
        <w:tc>
          <w:tcPr>
            <w:tcW w:w="1985" w:type="dxa"/>
            <w:vAlign w:val="center"/>
          </w:tcPr>
          <w:p w:rsidR="00331C36" w:rsidRPr="006D3DEB" w:rsidRDefault="00331C36" w:rsidP="00331C36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6D3DE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besplatno</w:t>
            </w:r>
          </w:p>
        </w:tc>
      </w:tr>
    </w:tbl>
    <w:p w:rsidR="00206B70" w:rsidRDefault="00206B70" w:rsidP="008A1CFA">
      <w:pPr>
        <w:pStyle w:val="Odlomakpopisa"/>
        <w:ind w:left="0"/>
        <w:rPr>
          <w:rFonts w:ascii="Arial" w:hAnsi="Arial" w:cs="Arial"/>
          <w:b/>
          <w:color w:val="auto"/>
          <w:sz w:val="20"/>
          <w:lang w:val="hr-HR"/>
        </w:rPr>
      </w:pPr>
    </w:p>
    <w:p w:rsidR="00206B70" w:rsidRDefault="00206B70" w:rsidP="00206B70">
      <w:pPr>
        <w:pStyle w:val="Odlomakpopisa"/>
        <w:ind w:left="0"/>
        <w:jc w:val="both"/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</w:pPr>
      <w:r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>Sv</w:t>
      </w:r>
      <w:r w:rsidR="008A1CFA"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 xml:space="preserve">e prijave slati poštom na adresu: Dom kulture KKV, „Sajam cvijeća 2014.“, </w:t>
      </w:r>
    </w:p>
    <w:p w:rsidR="008A1CFA" w:rsidRPr="00206B70" w:rsidRDefault="008A1CFA" w:rsidP="00206B70">
      <w:pPr>
        <w:pStyle w:val="Odlomakpopisa"/>
        <w:ind w:left="0"/>
        <w:jc w:val="both"/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</w:pPr>
      <w:r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 xml:space="preserve">Šetalište V. Nazora 12, 44000 Sisak ili na </w:t>
      </w:r>
      <w:proofErr w:type="spellStart"/>
      <w:r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>fax</w:t>
      </w:r>
      <w:proofErr w:type="spellEnd"/>
      <w:r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>: 044/527-475</w:t>
      </w:r>
    </w:p>
    <w:p w:rsidR="008A1CFA" w:rsidRPr="00206B70" w:rsidRDefault="008A1CFA" w:rsidP="00206B70">
      <w:pPr>
        <w:pStyle w:val="Odlomakpopisa"/>
        <w:ind w:left="0"/>
        <w:jc w:val="both"/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</w:pPr>
    </w:p>
    <w:p w:rsidR="008A1CFA" w:rsidRPr="00206B70" w:rsidRDefault="008A1CFA" w:rsidP="00206B70">
      <w:pPr>
        <w:pStyle w:val="Odlomakpopisa"/>
        <w:ind w:left="0"/>
        <w:jc w:val="both"/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</w:pPr>
      <w:r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 xml:space="preserve">Voditeljica projekta: Danijela </w:t>
      </w:r>
      <w:proofErr w:type="spellStart"/>
      <w:r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>Gotal</w:t>
      </w:r>
      <w:proofErr w:type="spellEnd"/>
      <w:r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 xml:space="preserve"> Grgurač, 091/15</w:t>
      </w:r>
      <w:r w:rsidR="00D13E98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 xml:space="preserve"> </w:t>
      </w:r>
      <w:r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>43</w:t>
      </w:r>
      <w:r w:rsidR="00D13E98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 xml:space="preserve"> </w:t>
      </w:r>
      <w:r w:rsidRPr="00206B70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>390</w:t>
      </w:r>
      <w:r w:rsidR="0001279C">
        <w:rPr>
          <w:rFonts w:ascii="Arial" w:hAnsi="Arial" w:cs="Arial"/>
          <w:b/>
          <w:i/>
          <w:color w:val="4F6228" w:themeColor="accent3" w:themeShade="80"/>
          <w:sz w:val="22"/>
          <w:szCs w:val="22"/>
          <w:lang w:val="hr-HR"/>
        </w:rPr>
        <w:t>; danijela.gotal@gmail.com</w:t>
      </w:r>
    </w:p>
    <w:sectPr w:rsidR="008A1CFA" w:rsidRPr="00206B70" w:rsidSect="00C92D0B">
      <w:pgSz w:w="11906" w:h="16838"/>
      <w:pgMar w:top="1134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67AE8"/>
    <w:multiLevelType w:val="hybridMultilevel"/>
    <w:tmpl w:val="2E503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A1CFA"/>
    <w:rsid w:val="0001279C"/>
    <w:rsid w:val="0003356D"/>
    <w:rsid w:val="000C338A"/>
    <w:rsid w:val="000F6E7D"/>
    <w:rsid w:val="0010615E"/>
    <w:rsid w:val="0013500E"/>
    <w:rsid w:val="00206B70"/>
    <w:rsid w:val="002D1184"/>
    <w:rsid w:val="00331C36"/>
    <w:rsid w:val="003E40BF"/>
    <w:rsid w:val="00421C63"/>
    <w:rsid w:val="004D29D8"/>
    <w:rsid w:val="005E4187"/>
    <w:rsid w:val="006615B7"/>
    <w:rsid w:val="006D3DEB"/>
    <w:rsid w:val="008A1CFA"/>
    <w:rsid w:val="008E2330"/>
    <w:rsid w:val="00952B3D"/>
    <w:rsid w:val="00984FDC"/>
    <w:rsid w:val="00B20807"/>
    <w:rsid w:val="00C61388"/>
    <w:rsid w:val="00C92D0B"/>
    <w:rsid w:val="00CF0A80"/>
    <w:rsid w:val="00D13E98"/>
    <w:rsid w:val="00DE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CF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unhideWhenUsed/>
    <w:qFormat/>
    <w:rsid w:val="008A1CFA"/>
    <w:pPr>
      <w:spacing w:after="120"/>
      <w:ind w:left="720"/>
      <w:contextualSpacing/>
    </w:pPr>
    <w:rPr>
      <w:color w:val="000000" w:themeColor="text1"/>
      <w:kern w:val="18"/>
      <w:sz w:val="18"/>
      <w:szCs w:val="20"/>
      <w:lang w:val="en-US" w:eastAsia="ja-JP"/>
    </w:rPr>
  </w:style>
  <w:style w:type="table" w:styleId="Reetkatablice">
    <w:name w:val="Table Grid"/>
    <w:basedOn w:val="Obinatablica"/>
    <w:uiPriority w:val="59"/>
    <w:rsid w:val="00B2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anita.galic</dc:creator>
  <cp:lastModifiedBy>anita.galic</cp:lastModifiedBy>
  <cp:revision>5</cp:revision>
  <cp:lastPrinted>2014-04-03T14:43:00Z</cp:lastPrinted>
  <dcterms:created xsi:type="dcterms:W3CDTF">2014-04-03T08:21:00Z</dcterms:created>
  <dcterms:modified xsi:type="dcterms:W3CDTF">2014-04-03T14:55:00Z</dcterms:modified>
</cp:coreProperties>
</file>